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10" w:rsidRDefault="00401049" w:rsidP="00752F10">
      <w:pPr>
        <w:spacing w:after="1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-48895</wp:posOffset>
                </wp:positionV>
                <wp:extent cx="1552575" cy="624840"/>
                <wp:effectExtent l="0" t="0" r="9525" b="3810"/>
                <wp:wrapNone/>
                <wp:docPr id="20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2484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F10" w:rsidRDefault="00752F10" w:rsidP="00752F10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position w:val="1"/>
                                <w:sz w:val="56"/>
                                <w:szCs w:val="56"/>
                              </w:rPr>
                              <w:t>記載箇所</w:t>
                            </w:r>
                          </w:p>
                        </w:txbxContent>
                      </wps:txbx>
                      <wps:bodyPr vertOverflow="clip" wrap="square" lIns="54864" tIns="32004" rIns="54864" bIns="32004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1pt;margin-top:-3.85pt;width:122.2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">
                <v:textbox inset="4.32pt,2.52pt,4.32pt,2.52pt">
                  <w:txbxContent>
                    <w:p w:rsidR="00752F10" w:rsidRDefault="00752F10" w:rsidP="00752F10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position w:val="1"/>
                          <w:sz w:val="56"/>
                          <w:szCs w:val="56"/>
                        </w:rPr>
                        <w:t>記載箇所</w:t>
                      </w:r>
                    </w:p>
                  </w:txbxContent>
                </v:textbox>
              </v:shape>
            </w:pict>
          </mc:Fallback>
        </mc:AlternateContent>
      </w:r>
      <w:r w:rsidR="00752F10">
        <w:rPr>
          <w:rFonts w:hint="eastAsia"/>
        </w:rPr>
        <w:t>様式第</w:t>
      </w:r>
      <w:r w:rsidR="00752F10">
        <w:t>5</w:t>
      </w:r>
      <w:r w:rsidR="00752F10">
        <w:rPr>
          <w:rFonts w:hint="eastAsia"/>
        </w:rPr>
        <w:t>号</w:t>
      </w:r>
      <w:r w:rsidR="00752F10">
        <w:t>(</w:t>
      </w:r>
      <w:r w:rsidR="00752F10">
        <w:rPr>
          <w:rFonts w:hint="eastAsia"/>
        </w:rPr>
        <w:t>第</w:t>
      </w:r>
      <w:r w:rsidR="00752F10">
        <w:t>11</w:t>
      </w:r>
      <w:r w:rsidR="00752F10">
        <w:rPr>
          <w:rFonts w:hint="eastAsia"/>
        </w:rPr>
        <w:t>条関係</w:t>
      </w:r>
      <w:r w:rsidR="00752F10">
        <w:t>)</w:t>
      </w:r>
      <w:r w:rsidR="00752F10" w:rsidRPr="00D72B6C">
        <w:rPr>
          <w:noProof/>
        </w:rPr>
        <w:t xml:space="preserve"> </w:t>
      </w:r>
    </w:p>
    <w:p w:rsidR="00752F10" w:rsidRDefault="00752F10" w:rsidP="00752F10">
      <w:pPr>
        <w:spacing w:line="300" w:lineRule="auto"/>
        <w:jc w:val="right"/>
      </w:pPr>
      <w:r>
        <w:rPr>
          <w:rFonts w:hint="eastAsia"/>
        </w:rPr>
        <w:t xml:space="preserve">　　令和　年３月３１日　　</w:t>
      </w:r>
    </w:p>
    <w:p w:rsidR="00752F10" w:rsidRDefault="00401049" w:rsidP="00752F10">
      <w:pPr>
        <w:spacing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220980</wp:posOffset>
                </wp:positionV>
                <wp:extent cx="2866390" cy="592455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6390" cy="592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591923" id="Oval 3" o:spid="_x0000_s1026" style="position:absolute;left:0;text-align:left;margin-left:199.05pt;margin-top:17.4pt;width:225.7pt;height:4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" strokeweight="3pt">
                <v:textbox inset="5.85pt,.7pt,5.85pt,.7pt"/>
              </v:oval>
            </w:pict>
          </mc:Fallback>
        </mc:AlternateContent>
      </w:r>
      <w:r w:rsidR="00752F10">
        <w:rPr>
          <w:rFonts w:hint="eastAsia"/>
        </w:rPr>
        <w:t xml:space="preserve">　　</w:t>
      </w:r>
      <w:r w:rsidR="00752F10" w:rsidRPr="003A04C8">
        <w:t>(</w:t>
      </w:r>
      <w:r w:rsidR="00752F10" w:rsidRPr="003A04C8">
        <w:rPr>
          <w:rFonts w:hint="eastAsia"/>
        </w:rPr>
        <w:t>宛先</w:t>
      </w:r>
      <w:r w:rsidR="00752F10" w:rsidRPr="003A04C8">
        <w:t>)</w:t>
      </w:r>
      <w:r w:rsidR="00752F10">
        <w:rPr>
          <w:rFonts w:hint="eastAsia"/>
        </w:rPr>
        <w:t>各務原市長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752F10" w:rsidTr="0064701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111" w:type="dxa"/>
            <w:vAlign w:val="center"/>
          </w:tcPr>
          <w:p w:rsidR="00752F10" w:rsidRDefault="00752F10" w:rsidP="0064701D">
            <w:pPr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394" w:type="dxa"/>
            <w:vAlign w:val="center"/>
          </w:tcPr>
          <w:p w:rsidR="00752F10" w:rsidRDefault="00752F10" w:rsidP="0064701D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</w:p>
          <w:p w:rsidR="00752F10" w:rsidRDefault="00752F10" w:rsidP="0064701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小学校区体育振興会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会長　</w:t>
            </w:r>
          </w:p>
        </w:tc>
      </w:tr>
    </w:tbl>
    <w:p w:rsidR="00752F10" w:rsidRDefault="00752F10" w:rsidP="00752F10">
      <w:pPr>
        <w:spacing w:line="300" w:lineRule="auto"/>
        <w:jc w:val="center"/>
        <w:rPr>
          <w:spacing w:val="118"/>
        </w:rPr>
      </w:pPr>
    </w:p>
    <w:p w:rsidR="00752F10" w:rsidRDefault="00752F10" w:rsidP="00752F10">
      <w:pPr>
        <w:spacing w:line="300" w:lineRule="auto"/>
        <w:jc w:val="center"/>
      </w:pPr>
      <w:r>
        <w:rPr>
          <w:rFonts w:hint="eastAsia"/>
          <w:spacing w:val="118"/>
        </w:rPr>
        <w:t>補助事業実施報告</w:t>
      </w:r>
      <w:r>
        <w:rPr>
          <w:rFonts w:hint="eastAsia"/>
        </w:rPr>
        <w:t>書</w:t>
      </w:r>
    </w:p>
    <w:p w:rsidR="00752F10" w:rsidRDefault="00752F10" w:rsidP="00752F10">
      <w:pPr>
        <w:spacing w:line="300" w:lineRule="auto"/>
      </w:pPr>
      <w:r>
        <w:rPr>
          <w:rFonts w:hint="eastAsia"/>
        </w:rPr>
        <w:t xml:space="preserve">　各務原市補助金交付規則第</w:t>
      </w:r>
      <w:r>
        <w:t>11</w:t>
      </w:r>
      <w:r>
        <w:rPr>
          <w:rFonts w:hint="eastAsia"/>
        </w:rPr>
        <w:t>条の規定により補助事業の実施の結果を報告します。</w:t>
      </w:r>
    </w:p>
    <w:p w:rsidR="00752F10" w:rsidRDefault="00401049" w:rsidP="00752F10">
      <w:pPr>
        <w:spacing w:line="30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95885</wp:posOffset>
                </wp:positionV>
                <wp:extent cx="985520" cy="51816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518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4FF0A" id="Oval 4" o:spid="_x0000_s1026" style="position:absolute;left:0;text-align:left;margin-left:100.05pt;margin-top:7.55pt;width:77.6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" strokeweight="3pt">
                <v:textbox inset="5.85pt,.7pt,5.85pt,.7pt"/>
              </v:oval>
            </w:pict>
          </mc:Fallback>
        </mc:AlternateContent>
      </w:r>
      <w:r w:rsidR="00752F10">
        <w:rPr>
          <w:rFonts w:hint="eastAsia"/>
        </w:rPr>
        <w:t>記</w:t>
      </w:r>
    </w:p>
    <w:p w:rsidR="00752F10" w:rsidRDefault="00752F10" w:rsidP="00752F10">
      <w:pPr>
        <w:spacing w:after="120"/>
      </w:pPr>
      <w:r>
        <w:t>1</w:t>
      </w:r>
      <w:r>
        <w:rPr>
          <w:rFonts w:hint="eastAsia"/>
        </w:rPr>
        <w:t xml:space="preserve">　実施した補助事業名　</w:t>
      </w:r>
      <w:r>
        <w:rPr>
          <w:rFonts w:hint="eastAsia"/>
          <w:u w:val="dotted"/>
        </w:rPr>
        <w:t xml:space="preserve">　　　</w:t>
      </w:r>
      <w:r w:rsidRPr="00245D99">
        <w:rPr>
          <w:rFonts w:hint="eastAsia"/>
          <w:u w:val="dotted"/>
        </w:rPr>
        <w:t xml:space="preserve">　</w:t>
      </w:r>
      <w:r>
        <w:rPr>
          <w:rFonts w:hint="eastAsia"/>
        </w:rPr>
        <w:t>小学校区体育振興会事業</w:t>
      </w:r>
    </w:p>
    <w:p w:rsidR="00752F10" w:rsidRDefault="00752F10" w:rsidP="00752F10">
      <w:pPr>
        <w:spacing w:line="240" w:lineRule="exact"/>
      </w:pPr>
      <w:r>
        <w:t>2</w:t>
      </w:r>
      <w:r>
        <w:rPr>
          <w:rFonts w:hint="eastAsia"/>
        </w:rPr>
        <w:t xml:space="preserve">　補助事業の目的及び内容</w:t>
      </w:r>
    </w:p>
    <w:p w:rsidR="00752F10" w:rsidRDefault="00752F10" w:rsidP="00752F10">
      <w:pPr>
        <w:ind w:left="210" w:hangingChars="100" w:hanging="210"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小学校区単位の地域にあったスポーツ事業を実施し、市民の健康増進とスポーツの</w:t>
      </w:r>
    </w:p>
    <w:p w:rsidR="00752F10" w:rsidRDefault="00752F10" w:rsidP="00752F10">
      <w:pPr>
        <w:ind w:leftChars="100" w:left="210"/>
        <w:jc w:val="left"/>
        <w:rPr>
          <w:u w:val="dotted"/>
        </w:rPr>
      </w:pPr>
      <w:r>
        <w:rPr>
          <w:rFonts w:hint="eastAsia"/>
          <w:u w:val="dotted"/>
        </w:rPr>
        <w:t>普及推進に努めながら、校区民の融和と親睦を深めスポーツの日常活動の振興を図る。</w:t>
      </w:r>
    </w:p>
    <w:p w:rsidR="00752F10" w:rsidRDefault="00752F10" w:rsidP="00752F10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752F10" w:rsidRDefault="00752F10" w:rsidP="00752F10">
      <w:pPr>
        <w:spacing w:after="180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752F10" w:rsidRDefault="00752F10" w:rsidP="00752F10">
      <w:pPr>
        <w:spacing w:line="240" w:lineRule="exact"/>
      </w:pPr>
      <w:r>
        <w:t>3</w:t>
      </w:r>
      <w:r>
        <w:rPr>
          <w:rFonts w:hint="eastAsia"/>
        </w:rPr>
        <w:t xml:space="preserve">　計画の実施状況</w:t>
      </w:r>
    </w:p>
    <w:p w:rsidR="00752F10" w:rsidRPr="00245D99" w:rsidRDefault="00752F10" w:rsidP="00752F10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別紙のとおり　　　　　　　　　　　　　　　　　　　　　　　　　　　　　　　</w:t>
      </w:r>
    </w:p>
    <w:p w:rsidR="00752F10" w:rsidRDefault="00752F10" w:rsidP="00752F10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752F10" w:rsidRDefault="00752F10" w:rsidP="00752F10">
      <w:pPr>
        <w:spacing w:after="180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752F10" w:rsidRDefault="00752F10" w:rsidP="00752F10">
      <w:pPr>
        <w:spacing w:line="240" w:lineRule="exact"/>
      </w:pPr>
      <w:r>
        <w:t>4</w:t>
      </w:r>
      <w:r>
        <w:rPr>
          <w:rFonts w:hint="eastAsia"/>
        </w:rPr>
        <w:t xml:space="preserve">　補助事業の効果</w:t>
      </w:r>
    </w:p>
    <w:p w:rsidR="00752F10" w:rsidRDefault="00752F10" w:rsidP="00752F10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地域スポーツ活動を通じて市民の健康保持、運動不足の解消はもとより、地域住民</w:t>
      </w:r>
    </w:p>
    <w:p w:rsidR="00752F10" w:rsidRDefault="00752F10" w:rsidP="00752F10">
      <w:pPr>
        <w:ind w:firstLineChars="100" w:firstLine="210"/>
        <w:jc w:val="left"/>
      </w:pPr>
      <w:r>
        <w:rPr>
          <w:rFonts w:hint="eastAsia"/>
          <w:u w:val="dotted"/>
        </w:rPr>
        <w:t xml:space="preserve">の連帯意識を高めることに寄与した。　　　　　　　　　　　　　　　　　　　　　</w:t>
      </w:r>
    </w:p>
    <w:p w:rsidR="00752F10" w:rsidRDefault="00752F10" w:rsidP="00752F10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752F10" w:rsidRDefault="00752F10" w:rsidP="00752F10">
      <w:pPr>
        <w:spacing w:after="120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752F10" w:rsidRDefault="00752F10" w:rsidP="00752F10">
      <w:r>
        <w:t>5</w:t>
      </w:r>
      <w:r>
        <w:rPr>
          <w:rFonts w:hint="eastAsia"/>
        </w:rPr>
        <w:t xml:space="preserve">　補助事業の着手及び完了日</w:t>
      </w:r>
    </w:p>
    <w:p w:rsidR="00752F10" w:rsidRDefault="00752F10" w:rsidP="00752F10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  <w:spacing w:val="105"/>
        </w:rPr>
        <w:t>着</w:t>
      </w:r>
      <w:r>
        <w:rPr>
          <w:rFonts w:hint="eastAsia"/>
        </w:rPr>
        <w:t>手　　　　　　令和　　年　４月　１日</w:t>
      </w:r>
    </w:p>
    <w:p w:rsidR="00752F10" w:rsidRDefault="00752F10" w:rsidP="00752F10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  <w:spacing w:val="105"/>
        </w:rPr>
        <w:t>完</w:t>
      </w:r>
      <w:r>
        <w:rPr>
          <w:rFonts w:hint="eastAsia"/>
        </w:rPr>
        <w:t>了　　　　　　令和　　年　３月３１日</w:t>
      </w:r>
    </w:p>
    <w:p w:rsidR="00752F10" w:rsidRDefault="00752F10" w:rsidP="00752F10">
      <w:pPr>
        <w:spacing w:after="120"/>
      </w:pPr>
      <w:r>
        <w:t>6</w:t>
      </w:r>
      <w:r>
        <w:rPr>
          <w:rFonts w:hint="eastAsia"/>
        </w:rPr>
        <w:t xml:space="preserve">　収支決算</w:t>
      </w:r>
    </w:p>
    <w:p w:rsidR="00752F10" w:rsidRDefault="00752F10" w:rsidP="00752F10">
      <w:pPr>
        <w:ind w:firstLineChars="100" w:firstLine="210"/>
        <w:jc w:val="left"/>
      </w:pPr>
      <w:r w:rsidRPr="0070580E">
        <w:rPr>
          <w:rFonts w:hint="eastAsia"/>
        </w:rPr>
        <w:t xml:space="preserve">　別紙のとおり　　　</w:t>
      </w:r>
    </w:p>
    <w:p w:rsidR="00752F10" w:rsidRPr="0070580E" w:rsidRDefault="00752F10" w:rsidP="00752F10">
      <w:pPr>
        <w:ind w:firstLineChars="100" w:firstLine="210"/>
        <w:jc w:val="left"/>
      </w:pPr>
      <w:r w:rsidRPr="0070580E">
        <w:rPr>
          <w:rFonts w:hint="eastAsia"/>
        </w:rPr>
        <w:t xml:space="preserve">　　　　　　　　　　　　　　　　　　　　　　　　　　　　</w:t>
      </w:r>
    </w:p>
    <w:p w:rsidR="00752F10" w:rsidRDefault="00752F10" w:rsidP="00752F10">
      <w:pPr>
        <w:spacing w:before="120"/>
      </w:pP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752F10" w:rsidRDefault="00752F10" w:rsidP="00752F10">
      <w:pPr>
        <w:spacing w:before="120"/>
      </w:pPr>
    </w:p>
    <w:p w:rsidR="00752F10" w:rsidRDefault="00752F10">
      <w:pPr>
        <w:spacing w:after="120"/>
      </w:pPr>
    </w:p>
    <w:p w:rsidR="00752F10" w:rsidRDefault="00752F10">
      <w:pPr>
        <w:spacing w:after="120"/>
      </w:pPr>
    </w:p>
    <w:p w:rsidR="00752F10" w:rsidRDefault="00752F10">
      <w:pPr>
        <w:spacing w:after="120"/>
      </w:pPr>
    </w:p>
    <w:p w:rsidR="00E908E3" w:rsidRDefault="00E908E3">
      <w:pPr>
        <w:spacing w:after="120"/>
      </w:pPr>
      <w:r>
        <w:rPr>
          <w:rFonts w:hint="eastAsia"/>
        </w:rPr>
        <w:lastRenderedPageBreak/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908E3" w:rsidRDefault="00E908E3">
      <w:pPr>
        <w:spacing w:line="300" w:lineRule="auto"/>
        <w:jc w:val="right"/>
      </w:pPr>
      <w:r>
        <w:rPr>
          <w:rFonts w:hint="eastAsia"/>
        </w:rPr>
        <w:t xml:space="preserve">　　</w:t>
      </w:r>
      <w:r w:rsidR="00E60717">
        <w:rPr>
          <w:rFonts w:hint="eastAsia"/>
        </w:rPr>
        <w:t xml:space="preserve">令和　　</w:t>
      </w:r>
      <w:r w:rsidR="00245D99">
        <w:rPr>
          <w:rFonts w:hint="eastAsia"/>
        </w:rPr>
        <w:t>年３月３１</w:t>
      </w:r>
      <w:r>
        <w:rPr>
          <w:rFonts w:hint="eastAsia"/>
        </w:rPr>
        <w:t xml:space="preserve">日　　</w:t>
      </w:r>
    </w:p>
    <w:p w:rsidR="00E908E3" w:rsidRDefault="00E908E3">
      <w:pPr>
        <w:spacing w:line="300" w:lineRule="auto"/>
      </w:pPr>
      <w:r>
        <w:rPr>
          <w:rFonts w:hint="eastAsia"/>
        </w:rPr>
        <w:t xml:space="preserve">　　</w:t>
      </w:r>
      <w:r w:rsidR="003A04C8" w:rsidRPr="003A04C8">
        <w:t>(</w:t>
      </w:r>
      <w:r w:rsidR="003A04C8" w:rsidRPr="003A04C8">
        <w:rPr>
          <w:rFonts w:hint="eastAsia"/>
        </w:rPr>
        <w:t>宛先</w:t>
      </w:r>
      <w:r w:rsidR="003A04C8" w:rsidRPr="003A04C8">
        <w:t>)</w:t>
      </w:r>
      <w:r>
        <w:rPr>
          <w:rFonts w:hint="eastAsia"/>
        </w:rPr>
        <w:t>各務原市長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E908E3" w:rsidTr="00245D9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111" w:type="dxa"/>
            <w:vAlign w:val="center"/>
          </w:tcPr>
          <w:p w:rsidR="00E908E3" w:rsidRDefault="00E908E3">
            <w:pPr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394" w:type="dxa"/>
            <w:vAlign w:val="center"/>
          </w:tcPr>
          <w:p w:rsidR="00E908E3" w:rsidRDefault="00E908E3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908E3" w:rsidRDefault="00E908E3" w:rsidP="008E0A55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245D99">
              <w:rPr>
                <w:rFonts w:hint="eastAsia"/>
              </w:rPr>
              <w:t xml:space="preserve">　　　　　　小学校区体育振興会　　　　　　　会長　　</w:t>
            </w:r>
          </w:p>
        </w:tc>
      </w:tr>
    </w:tbl>
    <w:p w:rsidR="00245D99" w:rsidRDefault="00245D99">
      <w:pPr>
        <w:spacing w:line="300" w:lineRule="auto"/>
        <w:jc w:val="center"/>
        <w:rPr>
          <w:spacing w:val="118"/>
        </w:rPr>
      </w:pPr>
    </w:p>
    <w:p w:rsidR="00E908E3" w:rsidRDefault="00E908E3">
      <w:pPr>
        <w:spacing w:line="300" w:lineRule="auto"/>
        <w:jc w:val="center"/>
      </w:pPr>
      <w:r>
        <w:rPr>
          <w:rFonts w:hint="eastAsia"/>
          <w:spacing w:val="118"/>
        </w:rPr>
        <w:t>補助事業実施報告</w:t>
      </w:r>
      <w:r>
        <w:rPr>
          <w:rFonts w:hint="eastAsia"/>
        </w:rPr>
        <w:t>書</w:t>
      </w:r>
    </w:p>
    <w:p w:rsidR="00E908E3" w:rsidRDefault="00E908E3">
      <w:pPr>
        <w:spacing w:line="300" w:lineRule="auto"/>
      </w:pPr>
      <w:r>
        <w:rPr>
          <w:rFonts w:hint="eastAsia"/>
        </w:rPr>
        <w:t xml:space="preserve">　各務原市補助金交付規則第</w:t>
      </w:r>
      <w:r>
        <w:t>11</w:t>
      </w:r>
      <w:r>
        <w:rPr>
          <w:rFonts w:hint="eastAsia"/>
        </w:rPr>
        <w:t>条の規定により補助事業の実施の結果を報告します。</w:t>
      </w:r>
    </w:p>
    <w:p w:rsidR="00E908E3" w:rsidRDefault="00E908E3">
      <w:pPr>
        <w:spacing w:line="300" w:lineRule="auto"/>
        <w:jc w:val="center"/>
      </w:pPr>
      <w:r>
        <w:rPr>
          <w:rFonts w:hint="eastAsia"/>
        </w:rPr>
        <w:t>記</w:t>
      </w:r>
    </w:p>
    <w:p w:rsidR="00245D99" w:rsidRDefault="00E908E3">
      <w:pPr>
        <w:spacing w:after="120"/>
      </w:pPr>
      <w:r>
        <w:t>1</w:t>
      </w:r>
      <w:r>
        <w:rPr>
          <w:rFonts w:hint="eastAsia"/>
        </w:rPr>
        <w:t xml:space="preserve">　実施した補助事業名</w:t>
      </w:r>
      <w:r w:rsidR="00245D99">
        <w:rPr>
          <w:rFonts w:hint="eastAsia"/>
        </w:rPr>
        <w:t xml:space="preserve">　</w:t>
      </w:r>
      <w:r w:rsidR="00245D99" w:rsidRPr="00245D99">
        <w:rPr>
          <w:rFonts w:hint="eastAsia"/>
          <w:u w:val="dotted"/>
        </w:rPr>
        <w:t xml:space="preserve">　　　　</w:t>
      </w:r>
      <w:r w:rsidR="00245D99">
        <w:rPr>
          <w:rFonts w:hint="eastAsia"/>
        </w:rPr>
        <w:t>小学校区体育振興会事業</w:t>
      </w:r>
    </w:p>
    <w:p w:rsidR="00E908E3" w:rsidRDefault="00E908E3">
      <w:pPr>
        <w:spacing w:line="240" w:lineRule="exact"/>
      </w:pPr>
      <w:r>
        <w:t>2</w:t>
      </w:r>
      <w:r>
        <w:rPr>
          <w:rFonts w:hint="eastAsia"/>
        </w:rPr>
        <w:t xml:space="preserve">　補助事業の目的及び内容</w:t>
      </w:r>
    </w:p>
    <w:p w:rsidR="00565D47" w:rsidRDefault="00E908E3" w:rsidP="00565D47">
      <w:pPr>
        <w:ind w:left="210" w:hangingChars="100" w:hanging="210"/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</w:t>
      </w:r>
      <w:r w:rsidR="00245D99">
        <w:rPr>
          <w:rFonts w:hint="eastAsia"/>
          <w:u w:val="dotted"/>
        </w:rPr>
        <w:t>小学校区単位の地域にあったスポーツ事業を実施し、市民の健康増進とスポーツの</w:t>
      </w:r>
    </w:p>
    <w:p w:rsidR="00245D99" w:rsidRDefault="00245D99" w:rsidP="00565D47">
      <w:pPr>
        <w:ind w:leftChars="100" w:left="210"/>
        <w:jc w:val="left"/>
        <w:rPr>
          <w:u w:val="dotted"/>
        </w:rPr>
      </w:pPr>
      <w:r>
        <w:rPr>
          <w:rFonts w:hint="eastAsia"/>
          <w:u w:val="dotted"/>
        </w:rPr>
        <w:t>普及推進に努めながら、校区民の融和と親睦を深めスポーツの日常活動の振興を図る。</w:t>
      </w:r>
    </w:p>
    <w:p w:rsidR="00E908E3" w:rsidRDefault="00E908E3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E908E3" w:rsidRDefault="00E908E3">
      <w:pPr>
        <w:spacing w:after="180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E908E3" w:rsidRDefault="00E908E3">
      <w:pPr>
        <w:spacing w:line="240" w:lineRule="exact"/>
      </w:pPr>
      <w:r>
        <w:t>3</w:t>
      </w:r>
      <w:r>
        <w:rPr>
          <w:rFonts w:hint="eastAsia"/>
        </w:rPr>
        <w:t xml:space="preserve">　計画の実施状況</w:t>
      </w:r>
    </w:p>
    <w:p w:rsidR="00E908E3" w:rsidRPr="00245D99" w:rsidRDefault="00E908E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</w:t>
      </w:r>
      <w:r w:rsidR="00245D99">
        <w:rPr>
          <w:rFonts w:hint="eastAsia"/>
          <w:u w:val="dotted"/>
        </w:rPr>
        <w:t>別紙のとおり</w:t>
      </w:r>
      <w:r>
        <w:rPr>
          <w:rFonts w:hint="eastAsia"/>
          <w:u w:val="dotted"/>
        </w:rPr>
        <w:t xml:space="preserve">　　　　　</w:t>
      </w:r>
      <w:r w:rsidR="00245D99">
        <w:rPr>
          <w:rFonts w:hint="eastAsia"/>
          <w:u w:val="dotted"/>
        </w:rPr>
        <w:t xml:space="preserve">　　　　　　　　　　　　　　　　　　　　　　　　　　</w:t>
      </w:r>
    </w:p>
    <w:p w:rsidR="00E908E3" w:rsidRDefault="00E908E3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E908E3" w:rsidRDefault="00E908E3">
      <w:pPr>
        <w:spacing w:after="180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E908E3" w:rsidRDefault="00E908E3">
      <w:pPr>
        <w:spacing w:line="240" w:lineRule="exact"/>
      </w:pPr>
      <w:r>
        <w:t>4</w:t>
      </w:r>
      <w:r>
        <w:rPr>
          <w:rFonts w:hint="eastAsia"/>
        </w:rPr>
        <w:t xml:space="preserve">　補助事業の効果</w:t>
      </w:r>
    </w:p>
    <w:p w:rsidR="00245D99" w:rsidRDefault="00E908E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</w:t>
      </w:r>
      <w:r w:rsidR="00245D99">
        <w:rPr>
          <w:rFonts w:hint="eastAsia"/>
          <w:u w:val="dotted"/>
        </w:rPr>
        <w:t>地域スポーツ活動を通じて市民の健康保持、運動不足の解消</w:t>
      </w:r>
      <w:r w:rsidR="00565D47">
        <w:rPr>
          <w:rFonts w:hint="eastAsia"/>
          <w:u w:val="dotted"/>
        </w:rPr>
        <w:t>はもとより、</w:t>
      </w:r>
      <w:r w:rsidR="00245D99">
        <w:rPr>
          <w:rFonts w:hint="eastAsia"/>
          <w:u w:val="dotted"/>
        </w:rPr>
        <w:t>地域住民</w:t>
      </w:r>
    </w:p>
    <w:p w:rsidR="00E908E3" w:rsidRDefault="00245D99" w:rsidP="00245D99">
      <w:pPr>
        <w:ind w:firstLineChars="100" w:firstLine="210"/>
        <w:jc w:val="left"/>
      </w:pPr>
      <w:r>
        <w:rPr>
          <w:rFonts w:hint="eastAsia"/>
          <w:u w:val="dotted"/>
        </w:rPr>
        <w:t>の連帯意識を高めることに寄与した。</w:t>
      </w:r>
      <w:r w:rsidR="00E908E3">
        <w:rPr>
          <w:rFonts w:hint="eastAsia"/>
          <w:u w:val="dotted"/>
        </w:rPr>
        <w:t xml:space="preserve">　　　　　　　　　　　　　　　　</w:t>
      </w:r>
      <w:r w:rsidR="00565D47">
        <w:rPr>
          <w:rFonts w:hint="eastAsia"/>
          <w:u w:val="dotted"/>
        </w:rPr>
        <w:t xml:space="preserve">　　　　　</w:t>
      </w:r>
    </w:p>
    <w:p w:rsidR="00E908E3" w:rsidRDefault="00E908E3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E908E3" w:rsidRDefault="00E908E3">
      <w:pPr>
        <w:spacing w:after="120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E908E3" w:rsidRDefault="00E908E3">
      <w:r>
        <w:t>5</w:t>
      </w:r>
      <w:r>
        <w:rPr>
          <w:rFonts w:hint="eastAsia"/>
        </w:rPr>
        <w:t xml:space="preserve">　補助事業の着手及び完了日</w:t>
      </w:r>
    </w:p>
    <w:p w:rsidR="00E908E3" w:rsidRDefault="00E908E3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  <w:spacing w:val="105"/>
        </w:rPr>
        <w:t>着</w:t>
      </w:r>
      <w:r>
        <w:rPr>
          <w:rFonts w:hint="eastAsia"/>
        </w:rPr>
        <w:t xml:space="preserve">手　　　　　　</w:t>
      </w:r>
      <w:r w:rsidR="00E60717">
        <w:rPr>
          <w:rFonts w:hint="eastAsia"/>
        </w:rPr>
        <w:t xml:space="preserve">令和　　</w:t>
      </w:r>
      <w:r w:rsidR="00245D99">
        <w:rPr>
          <w:rFonts w:hint="eastAsia"/>
        </w:rPr>
        <w:t>年　４月　１</w:t>
      </w:r>
      <w:r>
        <w:rPr>
          <w:rFonts w:hint="eastAsia"/>
        </w:rPr>
        <w:t>日</w:t>
      </w:r>
    </w:p>
    <w:p w:rsidR="00E908E3" w:rsidRDefault="00E908E3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  <w:spacing w:val="105"/>
        </w:rPr>
        <w:t>完</w:t>
      </w:r>
      <w:r w:rsidR="00245D99">
        <w:rPr>
          <w:rFonts w:hint="eastAsia"/>
        </w:rPr>
        <w:t>了</w:t>
      </w:r>
      <w:r w:rsidR="00E60717">
        <w:rPr>
          <w:rFonts w:hint="eastAsia"/>
        </w:rPr>
        <w:t xml:space="preserve">　　　　　　令和　　</w:t>
      </w:r>
      <w:r w:rsidR="00245D99">
        <w:rPr>
          <w:rFonts w:hint="eastAsia"/>
        </w:rPr>
        <w:t>年</w:t>
      </w:r>
      <w:r>
        <w:rPr>
          <w:rFonts w:hint="eastAsia"/>
        </w:rPr>
        <w:t xml:space="preserve">　</w:t>
      </w:r>
      <w:r w:rsidR="00245D99">
        <w:rPr>
          <w:rFonts w:hint="eastAsia"/>
        </w:rPr>
        <w:t>３月３１</w:t>
      </w:r>
      <w:r>
        <w:rPr>
          <w:rFonts w:hint="eastAsia"/>
        </w:rPr>
        <w:t>日</w:t>
      </w:r>
    </w:p>
    <w:p w:rsidR="00E908E3" w:rsidRDefault="00E908E3">
      <w:pPr>
        <w:spacing w:after="120"/>
      </w:pPr>
      <w:r>
        <w:t>6</w:t>
      </w:r>
      <w:r>
        <w:rPr>
          <w:rFonts w:hint="eastAsia"/>
        </w:rPr>
        <w:t xml:space="preserve">　収支決算</w:t>
      </w:r>
    </w:p>
    <w:p w:rsidR="0070580E" w:rsidRDefault="00245D99" w:rsidP="00245D99">
      <w:pPr>
        <w:ind w:firstLineChars="100" w:firstLine="210"/>
        <w:jc w:val="left"/>
      </w:pPr>
      <w:r w:rsidRPr="0070580E">
        <w:rPr>
          <w:rFonts w:hint="eastAsia"/>
        </w:rPr>
        <w:t xml:space="preserve">　別紙のとおり　　　</w:t>
      </w:r>
    </w:p>
    <w:p w:rsidR="00245D99" w:rsidRPr="0070580E" w:rsidRDefault="00245D99" w:rsidP="00245D99">
      <w:pPr>
        <w:ind w:firstLineChars="100" w:firstLine="210"/>
        <w:jc w:val="left"/>
      </w:pPr>
      <w:r w:rsidRPr="0070580E">
        <w:rPr>
          <w:rFonts w:hint="eastAsia"/>
        </w:rPr>
        <w:t xml:space="preserve">　　　　　　　　　　　　　　　　　　　　　　　　　　　　</w:t>
      </w:r>
    </w:p>
    <w:p w:rsidR="00E908E3" w:rsidRDefault="00E908E3">
      <w:pPr>
        <w:spacing w:before="120"/>
      </w:pP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E908E3" w:rsidRDefault="00E908E3">
      <w:pPr>
        <w:spacing w:before="120"/>
      </w:pPr>
    </w:p>
    <w:sectPr w:rsidR="00E908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6F" w:rsidRDefault="00DC776F" w:rsidP="007D6A4D">
      <w:r>
        <w:separator/>
      </w:r>
    </w:p>
  </w:endnote>
  <w:endnote w:type="continuationSeparator" w:id="0">
    <w:p w:rsidR="00DC776F" w:rsidRDefault="00DC776F" w:rsidP="007D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6F" w:rsidRDefault="00DC776F" w:rsidP="007D6A4D">
      <w:r>
        <w:separator/>
      </w:r>
    </w:p>
  </w:footnote>
  <w:footnote w:type="continuationSeparator" w:id="0">
    <w:p w:rsidR="00DC776F" w:rsidRDefault="00DC776F" w:rsidP="007D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E3"/>
    <w:rsid w:val="00146473"/>
    <w:rsid w:val="001559E4"/>
    <w:rsid w:val="00245D99"/>
    <w:rsid w:val="00373586"/>
    <w:rsid w:val="003A04C8"/>
    <w:rsid w:val="00401049"/>
    <w:rsid w:val="00506B5B"/>
    <w:rsid w:val="00516986"/>
    <w:rsid w:val="00565D47"/>
    <w:rsid w:val="005A3A57"/>
    <w:rsid w:val="0064701D"/>
    <w:rsid w:val="006A2FE0"/>
    <w:rsid w:val="0070580E"/>
    <w:rsid w:val="00752F10"/>
    <w:rsid w:val="007D6A4D"/>
    <w:rsid w:val="0085061C"/>
    <w:rsid w:val="008E0A55"/>
    <w:rsid w:val="00955578"/>
    <w:rsid w:val="00CB7B7F"/>
    <w:rsid w:val="00D72B6C"/>
    <w:rsid w:val="00DC776F"/>
    <w:rsid w:val="00E25CE7"/>
    <w:rsid w:val="00E60717"/>
    <w:rsid w:val="00E908E3"/>
    <w:rsid w:val="00E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D40355-1A5D-4C14-8DF3-9EF76B6E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45D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45D9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52F10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2024-01-17T01:40:00Z</cp:lastPrinted>
  <dcterms:created xsi:type="dcterms:W3CDTF">2024-12-09T00:58:00Z</dcterms:created>
  <dcterms:modified xsi:type="dcterms:W3CDTF">2024-12-09T00:58:00Z</dcterms:modified>
</cp:coreProperties>
</file>